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2E" w:rsidRPr="00F74F2E" w:rsidRDefault="00F74F2E" w:rsidP="00F74F2E">
      <w:pPr>
        <w:ind w:left="1985"/>
        <w:jc w:val="both"/>
        <w:rPr>
          <w:rFonts w:ascii="Arial" w:hAnsi="Arial" w:cs="Arial"/>
          <w:b/>
        </w:rPr>
      </w:pPr>
      <w:r w:rsidRPr="00F74F2E">
        <w:rPr>
          <w:rFonts w:ascii="Arial" w:hAnsi="Arial" w:cs="Arial"/>
          <w:b/>
        </w:rPr>
        <w:t>Мероприятия по противопожарной безопасности.</w:t>
      </w:r>
    </w:p>
    <w:p w:rsidR="00F74F2E" w:rsidRDefault="00F74F2E" w:rsidP="00F74F2E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6"/>
        <w:gridCol w:w="1559"/>
        <w:gridCol w:w="2410"/>
      </w:tblGrid>
      <w:tr w:rsidR="00F74F2E" w:rsidRPr="00432DE4" w:rsidTr="00004F07">
        <w:trPr>
          <w:cantSplit/>
          <w:trHeight w:val="419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432DE4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096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 xml:space="preserve">Срок </w:t>
            </w:r>
            <w:r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Неделя пожарной безопасности.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17-21 октября</w:t>
            </w:r>
          </w:p>
          <w:p w:rsidR="00F74F2E" w:rsidRPr="00C655B1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C655B1" w:rsidRDefault="00F74F2E" w:rsidP="00004F0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Экскурсии в пожарную часть: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знакомство с профессией пожарный;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ознакомление с пожарной техникой.</w:t>
            </w:r>
          </w:p>
          <w:p w:rsidR="00F74F2E" w:rsidRPr="00C655B1" w:rsidRDefault="00F74F2E" w:rsidP="00004F07">
            <w:pPr>
              <w:pStyle w:val="a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</w:p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октябрь, апрель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Консультация «Работа с воспитанниками дошкольного возраста по формированию у них основ пожарной безопасности».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432DE4" w:rsidRDefault="00F74F2E" w:rsidP="00004F07">
            <w:pPr>
              <w:rPr>
                <w:rFonts w:ascii="Arial" w:hAnsi="Arial" w:cs="Arial"/>
              </w:rPr>
            </w:pP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Составление памятки для родителей по корректировке поведения детей в экстремальных ситуациях.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C655B1" w:rsidRDefault="00F74F2E" w:rsidP="00004F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Оформление выставки по пожарной безопасно</w:t>
            </w:r>
            <w:r>
              <w:rPr>
                <w:rFonts w:ascii="Arial" w:hAnsi="Arial" w:cs="Arial"/>
              </w:rPr>
              <w:t>сти «Это надо знать и помнить!</w:t>
            </w:r>
            <w:r w:rsidRPr="00432DE4">
              <w:rPr>
                <w:rFonts w:ascii="Arial" w:hAnsi="Arial" w:cs="Arial"/>
              </w:rPr>
              <w:t>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C655B1" w:rsidRDefault="00F74F2E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F74F2E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Тематические  занятия, беседы по правилам пожарной безопасности  «При пожаре не зевай, огонь водою заливай</w:t>
            </w:r>
            <w:r w:rsidRPr="00432DE4">
              <w:rPr>
                <w:rFonts w:ascii="Arial" w:hAnsi="Arial" w:cs="Arial"/>
              </w:rPr>
              <w:t>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F74F2E" w:rsidRPr="00432DE4" w:rsidTr="00004F07">
        <w:trPr>
          <w:cantSplit/>
          <w:trHeight w:val="317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 xml:space="preserve">Выставка рисунков </w:t>
            </w:r>
            <w:r>
              <w:rPr>
                <w:rFonts w:ascii="Arial" w:hAnsi="Arial" w:cs="Arial"/>
              </w:rPr>
              <w:t xml:space="preserve">«Спичка - невеличка», </w:t>
            </w:r>
            <w:r w:rsidRPr="00432DE4">
              <w:rPr>
                <w:rFonts w:ascii="Arial" w:hAnsi="Arial" w:cs="Arial"/>
              </w:rPr>
              <w:t>«Огонь глазами детей».</w:t>
            </w:r>
          </w:p>
          <w:p w:rsidR="00F74F2E" w:rsidRPr="00C655B1" w:rsidRDefault="00F74F2E" w:rsidP="00004F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Инструктаж  в форме деловой игры «Мы украсим елку в праздничный наряд»</w:t>
            </w:r>
            <w:r>
              <w:rPr>
                <w:rFonts w:ascii="Arial" w:hAnsi="Arial" w:cs="Arial"/>
              </w:rPr>
              <w:t>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432DE4" w:rsidRDefault="00F74F2E" w:rsidP="00004F07">
            <w:pPr>
              <w:rPr>
                <w:rFonts w:ascii="Arial" w:hAnsi="Arial" w:cs="Arial"/>
              </w:rPr>
            </w:pP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Рекомендации «Методика по оказанию первой медицинской помощи при ож</w:t>
            </w:r>
            <w:r>
              <w:rPr>
                <w:rFonts w:ascii="Arial" w:hAnsi="Arial" w:cs="Arial"/>
              </w:rPr>
              <w:t>огах и отравлении угарным газом»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декабрь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</w:t>
            </w:r>
            <w:r>
              <w:rPr>
                <w:rFonts w:ascii="Arial" w:hAnsi="Arial" w:cs="Arial"/>
              </w:rPr>
              <w:t>ь (по ОР)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Оформление выставки художественной литературы «Писатели и художники  о пожаре»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февраль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pStyle w:val="a3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432DE4">
              <w:rPr>
                <w:rFonts w:ascii="Arial" w:hAnsi="Arial" w:cs="Arial"/>
                <w:sz w:val="22"/>
                <w:szCs w:val="22"/>
              </w:rPr>
              <w:t>тарший воспитатель</w:t>
            </w:r>
          </w:p>
          <w:p w:rsidR="00F74F2E" w:rsidRPr="00C655B1" w:rsidRDefault="00F74F2E" w:rsidP="00004F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F2E" w:rsidRPr="00432DE4" w:rsidTr="00004F07">
        <w:trPr>
          <w:cantSplit/>
          <w:trHeight w:val="228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Совместный</w:t>
            </w:r>
            <w:r>
              <w:rPr>
                <w:rFonts w:ascii="Arial" w:hAnsi="Arial" w:cs="Arial"/>
              </w:rPr>
              <w:t xml:space="preserve"> досуг детей и родителей «Храбрые</w:t>
            </w:r>
            <w:r w:rsidRPr="00432DE4">
              <w:rPr>
                <w:rFonts w:ascii="Arial" w:hAnsi="Arial" w:cs="Arial"/>
              </w:rPr>
              <w:t xml:space="preserve"> пожарные».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май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 xml:space="preserve">Воспитатели </w:t>
            </w:r>
          </w:p>
        </w:tc>
      </w:tr>
      <w:tr w:rsidR="00F74F2E" w:rsidRPr="00432DE4" w:rsidTr="00004F07">
        <w:trPr>
          <w:cantSplit/>
          <w:trHeight w:val="120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«Юные спасатели</w:t>
            </w:r>
            <w:r w:rsidRPr="00432DE4">
              <w:rPr>
                <w:rFonts w:ascii="Arial" w:hAnsi="Arial" w:cs="Arial"/>
              </w:rPr>
              <w:t>».</w:t>
            </w:r>
          </w:p>
          <w:p w:rsidR="00F74F2E" w:rsidRPr="00C655B1" w:rsidRDefault="00F74F2E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Июнь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432DE4">
              <w:rPr>
                <w:rFonts w:ascii="Arial" w:hAnsi="Arial" w:cs="Arial"/>
              </w:rPr>
              <w:t xml:space="preserve">оспитатель </w:t>
            </w:r>
            <w:r>
              <w:rPr>
                <w:rFonts w:ascii="Arial" w:hAnsi="Arial" w:cs="Arial"/>
              </w:rPr>
              <w:t>(</w:t>
            </w:r>
            <w:r w:rsidRPr="00432DE4">
              <w:rPr>
                <w:rFonts w:ascii="Arial" w:hAnsi="Arial" w:cs="Arial"/>
              </w:rPr>
              <w:t>ФИЗО</w:t>
            </w:r>
            <w:r>
              <w:rPr>
                <w:rFonts w:ascii="Arial" w:hAnsi="Arial" w:cs="Arial"/>
              </w:rPr>
              <w:t>)</w:t>
            </w:r>
          </w:p>
          <w:p w:rsidR="00F74F2E" w:rsidRPr="00C655B1" w:rsidRDefault="00F74F2E" w:rsidP="00004F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4F2E" w:rsidRPr="00432DE4" w:rsidTr="00004F07">
        <w:trPr>
          <w:cantSplit/>
          <w:trHeight w:val="167"/>
        </w:trPr>
        <w:tc>
          <w:tcPr>
            <w:tcW w:w="567" w:type="dxa"/>
            <w:vMerge w:val="restart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Газета для родителей:</w:t>
            </w:r>
          </w:p>
          <w:p w:rsidR="00F74F2E" w:rsidRPr="00C655B1" w:rsidRDefault="00F74F2E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</w:p>
        </w:tc>
      </w:tr>
      <w:tr w:rsidR="00F74F2E" w:rsidRPr="00432DE4" w:rsidTr="00004F07">
        <w:trPr>
          <w:cantSplit/>
          <w:trHeight w:val="222"/>
        </w:trPr>
        <w:tc>
          <w:tcPr>
            <w:tcW w:w="567" w:type="dxa"/>
            <w:vMerge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:rsidR="00F74F2E" w:rsidRDefault="00F74F2E" w:rsidP="00F74F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«Опасный огонек».</w:t>
            </w:r>
          </w:p>
          <w:p w:rsidR="00F74F2E" w:rsidRPr="00C655B1" w:rsidRDefault="00F74F2E" w:rsidP="00004F07">
            <w:pPr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октябрь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69"/>
        </w:trPr>
        <w:tc>
          <w:tcPr>
            <w:tcW w:w="567" w:type="dxa"/>
            <w:vMerge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6" w:type="dxa"/>
          </w:tcPr>
          <w:p w:rsidR="00F74F2E" w:rsidRPr="00432DE4" w:rsidRDefault="00F74F2E" w:rsidP="00F74F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«Огонь друг – огонь враг».</w:t>
            </w:r>
          </w:p>
          <w:p w:rsidR="00F74F2E" w:rsidRPr="00C655B1" w:rsidRDefault="00F74F2E" w:rsidP="00004F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май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7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Чтение литературы с последующим анализом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Экскурсия по детскому саду с ознакомлением с уголком пожарной безопасности.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Создание условий для сюжетно-ролевых игр по теме противопожарной безопасности «Пожарная часть».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Экспериментальная деятельность: выделение свойств и каче</w:t>
            </w:r>
            <w:proofErr w:type="gramStart"/>
            <w:r w:rsidRPr="00432DE4">
              <w:rPr>
                <w:rFonts w:ascii="Arial" w:hAnsi="Arial" w:cs="Arial"/>
              </w:rPr>
              <w:t>ств пр</w:t>
            </w:r>
            <w:proofErr w:type="gramEnd"/>
            <w:r w:rsidRPr="00432DE4">
              <w:rPr>
                <w:rFonts w:ascii="Arial" w:hAnsi="Arial" w:cs="Arial"/>
              </w:rPr>
              <w:t>едметов.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Изготовление, приобретение и организация дидактических игр по противопожарной безопасности.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274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Творческие рассказы по тематике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70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Минутки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287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Иллюстрирование правил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Заучивание песенок, стихов по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44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Изготовление предупредительных плакатов по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47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Создание ситуаций по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Рисование, лепка, аппликация на тему «Пожарная безопасность»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523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Выставки рисунков по противопожарной безопасности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  <w:p w:rsidR="00F74F2E" w:rsidRPr="00C655B1" w:rsidRDefault="00F74F2E" w:rsidP="00004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Воспитатели</w:t>
            </w:r>
          </w:p>
          <w:p w:rsidR="00F74F2E" w:rsidRPr="00432DE4" w:rsidRDefault="00F74F2E" w:rsidP="00004F07">
            <w:pPr>
              <w:rPr>
                <w:rFonts w:ascii="Arial" w:hAnsi="Arial" w:cs="Arial"/>
              </w:rPr>
            </w:pPr>
          </w:p>
        </w:tc>
      </w:tr>
      <w:tr w:rsidR="00F74F2E" w:rsidRPr="00432DE4" w:rsidTr="00004F07">
        <w:trPr>
          <w:cantSplit/>
          <w:trHeight w:val="133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Познавательные занятия по противопожарной безопасности: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«Огонь и вода</w:t>
            </w:r>
            <w:r w:rsidRPr="00432DE4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«Не шутите с огнем!</w:t>
            </w:r>
            <w:r w:rsidRPr="00432DE4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«Электроприборы»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4F2E" w:rsidRPr="00C655B1" w:rsidRDefault="00F74F2E" w:rsidP="00004F07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156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Игра-драматизация «Кошкин дом».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Беседы по противопожарной безопасности: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«О поведении во время пожара»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«Пожарная безопасность»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«Большая беда от маленькой спички»</w:t>
            </w:r>
          </w:p>
          <w:p w:rsidR="00F74F2E" w:rsidRPr="00432DE4" w:rsidRDefault="00F74F2E" w:rsidP="00F74F2E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DE4">
              <w:rPr>
                <w:rFonts w:ascii="Arial" w:hAnsi="Arial" w:cs="Arial"/>
                <w:sz w:val="22"/>
                <w:szCs w:val="22"/>
              </w:rPr>
              <w:t>«Огонь друг или враг»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4F2E" w:rsidRPr="00C655B1" w:rsidRDefault="00F74F2E" w:rsidP="00004F07">
            <w:pPr>
              <w:pStyle w:val="a3"/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  <w:tr w:rsidR="00F74F2E" w:rsidRPr="00432DE4" w:rsidTr="00004F07">
        <w:trPr>
          <w:cantSplit/>
          <w:trHeight w:val="405"/>
        </w:trPr>
        <w:tc>
          <w:tcPr>
            <w:tcW w:w="567" w:type="dxa"/>
          </w:tcPr>
          <w:p w:rsidR="00F74F2E" w:rsidRPr="00432DE4" w:rsidRDefault="00F74F2E" w:rsidP="00004F07">
            <w:pPr>
              <w:pStyle w:val="a3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096" w:type="dxa"/>
          </w:tcPr>
          <w:p w:rsidR="00F74F2E" w:rsidRPr="00432DE4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Привлечение родителей к изготовлению  реквизита,  подготовке  наглядного материала для занятий с детьми, оформление стендов и другой совместной деятельности</w:t>
            </w:r>
            <w:r>
              <w:rPr>
                <w:rFonts w:ascii="Arial" w:hAnsi="Arial" w:cs="Arial"/>
              </w:rPr>
              <w:t>.</w:t>
            </w:r>
          </w:p>
          <w:p w:rsidR="00F74F2E" w:rsidRPr="00C655B1" w:rsidRDefault="00F74F2E" w:rsidP="00004F0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4F2E" w:rsidRPr="00432DE4" w:rsidRDefault="00F74F2E" w:rsidP="00004F07">
            <w:pPr>
              <w:jc w:val="center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</w:tcPr>
          <w:p w:rsidR="00F74F2E" w:rsidRPr="00432DE4" w:rsidRDefault="00F74F2E" w:rsidP="00004F07">
            <w:pPr>
              <w:jc w:val="both"/>
              <w:rPr>
                <w:rFonts w:ascii="Arial" w:hAnsi="Arial" w:cs="Arial"/>
              </w:rPr>
            </w:pPr>
            <w:r w:rsidRPr="00432DE4">
              <w:rPr>
                <w:rFonts w:ascii="Arial" w:hAnsi="Arial" w:cs="Arial"/>
              </w:rPr>
              <w:t>Воспитатели</w:t>
            </w:r>
          </w:p>
        </w:tc>
      </w:tr>
    </w:tbl>
    <w:p w:rsidR="00F74F2E" w:rsidRDefault="00F74F2E" w:rsidP="00F74F2E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74F2E" w:rsidRDefault="00F74F2E" w:rsidP="00F74F2E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74F2E" w:rsidRDefault="00F74F2E" w:rsidP="00F74F2E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74F2E" w:rsidRDefault="00F74F2E" w:rsidP="00F74F2E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00000" w:rsidRDefault="00F74F2E"/>
    <w:sectPr w:rsidR="00000000" w:rsidSect="00F74F2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38CB"/>
    <w:multiLevelType w:val="hybridMultilevel"/>
    <w:tmpl w:val="D6865844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2CBC"/>
    <w:multiLevelType w:val="multilevel"/>
    <w:tmpl w:val="32205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68F8442F"/>
    <w:multiLevelType w:val="hybridMultilevel"/>
    <w:tmpl w:val="F3FEDC60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60694"/>
    <w:multiLevelType w:val="hybridMultilevel"/>
    <w:tmpl w:val="037E3328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67DD"/>
    <w:multiLevelType w:val="hybridMultilevel"/>
    <w:tmpl w:val="C84A4DBA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F2E"/>
    <w:rsid w:val="00F7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2016-11-25T08:59:00Z</dcterms:created>
  <dcterms:modified xsi:type="dcterms:W3CDTF">2016-11-25T08:59:00Z</dcterms:modified>
</cp:coreProperties>
</file>